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846DF" w:rsidRDefault="000432C5" w:rsidP="000432C5">
      <w:pPr>
        <w:pStyle w:val="ParagraphStyle0"/>
        <w:framePr w:w="2931" w:h="296" w:hRule="exact" w:wrap="auto" w:vAnchor="page" w:hAnchor="margin" w:y="567"/>
        <w:rPr>
          <w:rStyle w:val="CharacterStyle0"/>
          <w:rFonts w:eastAsia="Calibri"/>
        </w:rPr>
      </w:pPr>
      <w:r>
        <w:rPr>
          <w:rStyle w:val="CharacterStyle0"/>
          <w:rFonts w:eastAsia="Calibri"/>
        </w:rPr>
        <w:t>Станционный пр-д, д. 17</w:t>
      </w:r>
    </w:p>
    <w:p w:rsidR="00D846DF" w:rsidRDefault="000432C5" w:rsidP="000432C5">
      <w:pPr>
        <w:pStyle w:val="ParagraphStyle1"/>
        <w:framePr w:w="6527" w:h="296" w:hRule="exact" w:wrap="auto" w:vAnchor="page" w:hAnchor="page" w:x="4804" w:y="567"/>
        <w:rPr>
          <w:rStyle w:val="CharacterStyle1"/>
          <w:rFonts w:eastAsia="Calibri"/>
        </w:rPr>
      </w:pPr>
      <w:r>
        <w:rPr>
          <w:rStyle w:val="CharacterStyle1"/>
          <w:rFonts w:eastAsia="Calibri"/>
        </w:rPr>
        <w:t>Утверждена</w:t>
      </w:r>
    </w:p>
    <w:p w:rsidR="00D846DF" w:rsidRDefault="00D846DF">
      <w:pPr>
        <w:pStyle w:val="ParagraphStyle0"/>
        <w:framePr w:w="2347" w:h="315" w:hRule="exact" w:wrap="auto" w:vAnchor="page" w:hAnchor="margin" w:y="863"/>
        <w:rPr>
          <w:rStyle w:val="CharacterStyle0"/>
          <w:rFonts w:eastAsia="Calibri"/>
        </w:rPr>
      </w:pPr>
    </w:p>
    <w:p w:rsidR="00D846DF" w:rsidRDefault="000432C5">
      <w:pPr>
        <w:pStyle w:val="ParagraphStyle2"/>
        <w:framePr w:w="7574" w:h="315" w:hRule="exact" w:wrap="auto" w:vAnchor="page" w:hAnchor="margin" w:x="2347" w:y="863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ПОСТАНОВЛЕНИЕМ АДМИНИСТРАЦИИ МУНИЦИПАЛЬНОГО</w:t>
      </w:r>
    </w:p>
    <w:p w:rsidR="00D846DF" w:rsidRDefault="00D846DF">
      <w:pPr>
        <w:pStyle w:val="ParagraphStyle0"/>
        <w:framePr w:w="2347" w:h="207" w:hRule="exact" w:wrap="auto" w:vAnchor="page" w:hAnchor="margin" w:y="1178"/>
        <w:rPr>
          <w:rStyle w:val="CharacterStyle0"/>
          <w:rFonts w:eastAsia="Calibri"/>
        </w:rPr>
      </w:pPr>
    </w:p>
    <w:p w:rsidR="00D846DF" w:rsidRDefault="000432C5">
      <w:pPr>
        <w:pStyle w:val="ParagraphStyle3"/>
        <w:framePr w:w="7574" w:h="207" w:hRule="exact" w:wrap="auto" w:vAnchor="page" w:hAnchor="margin" w:x="2347" w:y="1178"/>
        <w:rPr>
          <w:rStyle w:val="CharacterStyle3"/>
          <w:rFonts w:eastAsia="Calibri"/>
        </w:rPr>
      </w:pPr>
      <w:proofErr w:type="gramStart"/>
      <w:r>
        <w:rPr>
          <w:rStyle w:val="CharacterStyle3"/>
          <w:rFonts w:eastAsia="Calibri"/>
        </w:rPr>
        <w:t>(наименование документа об утверждении, включая наименования органов государственной власти или</w:t>
      </w:r>
      <w:proofErr w:type="gramEnd"/>
    </w:p>
    <w:p w:rsidR="00D846DF" w:rsidRDefault="00D846DF">
      <w:pPr>
        <w:pStyle w:val="ParagraphStyle0"/>
        <w:framePr w:w="2347" w:h="315" w:hRule="exact" w:wrap="auto" w:vAnchor="page" w:hAnchor="margin" w:y="1385"/>
        <w:rPr>
          <w:rStyle w:val="CharacterStyle0"/>
          <w:rFonts w:eastAsia="Calibri"/>
        </w:rPr>
      </w:pPr>
    </w:p>
    <w:p w:rsidR="00D846DF" w:rsidRDefault="000432C5">
      <w:pPr>
        <w:pStyle w:val="ParagraphStyle2"/>
        <w:framePr w:w="7574" w:h="315" w:hRule="exact" w:wrap="auto" w:vAnchor="page" w:hAnchor="margin" w:x="2347" w:y="1385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ОБРАЗОВАНИЯ ГОРОДСКОЕ ПОСЕЛЕНИЕ "ГОРОД</w:t>
      </w:r>
    </w:p>
    <w:p w:rsidR="00D846DF" w:rsidRDefault="00D846DF">
      <w:pPr>
        <w:pStyle w:val="ParagraphStyle0"/>
        <w:framePr w:w="2347" w:h="207" w:hRule="exact" w:wrap="auto" w:vAnchor="page" w:hAnchor="margin" w:y="1700"/>
        <w:rPr>
          <w:rStyle w:val="CharacterStyle0"/>
          <w:rFonts w:eastAsia="Calibri"/>
        </w:rPr>
      </w:pPr>
    </w:p>
    <w:p w:rsidR="00D846DF" w:rsidRDefault="000432C5">
      <w:pPr>
        <w:pStyle w:val="ParagraphStyle3"/>
        <w:framePr w:w="7574" w:h="207" w:hRule="exact" w:wrap="auto" w:vAnchor="page" w:hAnchor="margin" w:x="2347" w:y="1700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 xml:space="preserve">органов местного самоуправления, принявших решение об </w:t>
      </w:r>
      <w:r>
        <w:rPr>
          <w:rStyle w:val="CharacterStyle3"/>
          <w:rFonts w:eastAsia="Calibri"/>
        </w:rPr>
        <w:t>утверждении схемы или</w:t>
      </w:r>
    </w:p>
    <w:p w:rsidR="00D846DF" w:rsidRDefault="00D846DF">
      <w:pPr>
        <w:pStyle w:val="ParagraphStyle0"/>
        <w:framePr w:w="2347" w:h="315" w:hRule="exact" w:wrap="auto" w:vAnchor="page" w:hAnchor="margin" w:y="1907"/>
        <w:rPr>
          <w:rStyle w:val="CharacterStyle0"/>
          <w:rFonts w:eastAsia="Calibri"/>
        </w:rPr>
      </w:pPr>
    </w:p>
    <w:p w:rsidR="00D846DF" w:rsidRDefault="000432C5">
      <w:pPr>
        <w:pStyle w:val="ParagraphStyle2"/>
        <w:framePr w:w="7574" w:h="315" w:hRule="exact" w:wrap="auto" w:vAnchor="page" w:hAnchor="margin" w:x="2347" w:y="1907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МАЛОЯРОСЛАВЕЦ"</w:t>
      </w:r>
    </w:p>
    <w:p w:rsidR="00D846DF" w:rsidRDefault="00D846DF">
      <w:pPr>
        <w:pStyle w:val="ParagraphStyle0"/>
        <w:framePr w:w="2347" w:h="315" w:hRule="exact" w:wrap="auto" w:vAnchor="page" w:hAnchor="margin" w:y="2222"/>
        <w:rPr>
          <w:rStyle w:val="CharacterStyle0"/>
          <w:rFonts w:eastAsia="Calibri"/>
        </w:rPr>
      </w:pPr>
    </w:p>
    <w:p w:rsidR="00D846DF" w:rsidRDefault="000432C5">
      <w:pPr>
        <w:pStyle w:val="ParagraphStyle3"/>
        <w:framePr w:w="7574" w:h="315" w:hRule="exact" w:wrap="auto" w:vAnchor="page" w:hAnchor="margin" w:x="2347" w:y="2222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>подписавших соглашение о перераспределении земельных участков)</w:t>
      </w:r>
    </w:p>
    <w:p w:rsidR="00D846DF" w:rsidRDefault="00D846DF">
      <w:pPr>
        <w:pStyle w:val="ParagraphStyle0"/>
        <w:framePr w:w="2347" w:h="315" w:hRule="exact" w:wrap="auto" w:vAnchor="page" w:hAnchor="margin" w:y="2537"/>
        <w:rPr>
          <w:rStyle w:val="CharacterStyle0"/>
          <w:rFonts w:eastAsia="Calibri"/>
        </w:rPr>
      </w:pPr>
    </w:p>
    <w:p w:rsidR="00D846DF" w:rsidRDefault="000432C5">
      <w:pPr>
        <w:pStyle w:val="ParagraphStyle4"/>
        <w:framePr w:w="364" w:h="315" w:hRule="exact" w:wrap="auto" w:vAnchor="page" w:hAnchor="margin" w:x="2347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от</w:t>
      </w:r>
    </w:p>
    <w:p w:rsidR="00D846DF" w:rsidRDefault="00D846DF">
      <w:pPr>
        <w:pStyle w:val="ParagraphStyle5"/>
        <w:framePr w:w="3469" w:h="315" w:hRule="exact" w:wrap="auto" w:vAnchor="page" w:hAnchor="margin" w:x="2711" w:y="2537"/>
        <w:rPr>
          <w:rStyle w:val="CharacterStyle5"/>
          <w:rFonts w:eastAsia="Calibri"/>
        </w:rPr>
      </w:pPr>
    </w:p>
    <w:p w:rsidR="00D846DF" w:rsidRDefault="000432C5">
      <w:pPr>
        <w:pStyle w:val="ParagraphStyle4"/>
        <w:framePr w:w="589" w:h="315" w:hRule="exact" w:wrap="auto" w:vAnchor="page" w:hAnchor="margin" w:x="6179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№</w:t>
      </w:r>
    </w:p>
    <w:p w:rsidR="00D846DF" w:rsidRDefault="00D846DF">
      <w:pPr>
        <w:pStyle w:val="ParagraphStyle6"/>
        <w:framePr w:w="3154" w:h="315" w:hRule="exact" w:wrap="auto" w:vAnchor="page" w:hAnchor="margin" w:x="6768" w:y="2537"/>
        <w:rPr>
          <w:rStyle w:val="CharacterStyle6"/>
          <w:rFonts w:eastAsia="Calibri"/>
        </w:rPr>
      </w:pPr>
    </w:p>
    <w:p w:rsidR="00D846DF" w:rsidRDefault="00D846DF">
      <w:pPr>
        <w:pStyle w:val="ParagraphStyle7"/>
        <w:framePr w:w="9921" w:h="170" w:hRule="exact" w:wrap="auto" w:vAnchor="page" w:hAnchor="margin" w:y="2852"/>
        <w:rPr>
          <w:rStyle w:val="CharacterStyle7"/>
          <w:rFonts w:eastAsia="Calibri"/>
        </w:rPr>
      </w:pPr>
    </w:p>
    <w:p w:rsidR="00D846DF" w:rsidRDefault="000432C5">
      <w:pPr>
        <w:pStyle w:val="ParagraphStyle7"/>
        <w:framePr w:w="9921" w:h="620" w:hRule="exact" w:wrap="auto" w:vAnchor="page" w:hAnchor="margin" w:y="3022"/>
        <w:rPr>
          <w:rStyle w:val="CharacterStyle7"/>
          <w:rFonts w:eastAsia="Calibri"/>
        </w:rPr>
      </w:pPr>
      <w:r>
        <w:rPr>
          <w:rStyle w:val="CharacterStyle7"/>
          <w:rFonts w:eastAsia="Calibri"/>
        </w:rPr>
        <w:t>Схема расположения земельного участка или земельных</w:t>
      </w:r>
      <w:r>
        <w:rPr>
          <w:rStyle w:val="CharacterStyle7"/>
          <w:rFonts w:eastAsia="Calibri"/>
        </w:rPr>
        <w:br/>
        <w:t>участков на кадастровом плане территории</w:t>
      </w:r>
    </w:p>
    <w:p w:rsidR="00D846DF" w:rsidRDefault="00D846DF">
      <w:pPr>
        <w:pStyle w:val="ParagraphStyle8"/>
        <w:framePr w:w="3457" w:h="326" w:hRule="exact" w:wrap="auto" w:vAnchor="page" w:hAnchor="margin" w:x="45" w:y="3642"/>
        <w:rPr>
          <w:rStyle w:val="FakeCharacterStyle"/>
        </w:rPr>
      </w:pPr>
    </w:p>
    <w:p w:rsidR="00D846DF" w:rsidRDefault="000432C5">
      <w:pPr>
        <w:pStyle w:val="ParagraphStyle9"/>
        <w:framePr w:w="3369" w:h="311" w:hRule="exact" w:wrap="auto" w:vAnchor="page" w:hAnchor="margin" w:x="77" w:y="3657"/>
        <w:rPr>
          <w:rStyle w:val="CharacterStyle8"/>
          <w:rFonts w:eastAsia="Calibri"/>
        </w:rPr>
      </w:pPr>
      <w:r>
        <w:rPr>
          <w:rStyle w:val="CharacterStyle8"/>
          <w:rFonts w:eastAsia="Calibri"/>
        </w:rPr>
        <w:t>Площадь земельного участка</w:t>
      </w:r>
    </w:p>
    <w:p w:rsidR="00D846DF" w:rsidRDefault="00D846DF">
      <w:pPr>
        <w:pStyle w:val="ParagraphStyle10"/>
        <w:framePr w:w="3547" w:h="326" w:hRule="exact" w:wrap="auto" w:vAnchor="page" w:hAnchor="margin" w:x="3502" w:y="3642"/>
        <w:rPr>
          <w:rStyle w:val="FakeCharacterStyle"/>
        </w:rPr>
      </w:pPr>
    </w:p>
    <w:p w:rsidR="00D846DF" w:rsidRDefault="000432C5">
      <w:pPr>
        <w:pStyle w:val="ParagraphStyle11"/>
        <w:framePr w:w="3429" w:h="296" w:hRule="exact" w:wrap="auto" w:vAnchor="page" w:hAnchor="margin" w:x="3564" w:y="3657"/>
        <w:rPr>
          <w:rStyle w:val="CharacterStyle9"/>
          <w:rFonts w:eastAsia="Calibri"/>
        </w:rPr>
      </w:pPr>
      <w:r>
        <w:rPr>
          <w:rStyle w:val="CharacterStyle9"/>
          <w:rFonts w:eastAsia="Calibri"/>
        </w:rPr>
        <w:t>4 052</w:t>
      </w:r>
    </w:p>
    <w:p w:rsidR="00D846DF" w:rsidRDefault="00D846DF">
      <w:pPr>
        <w:pStyle w:val="ParagraphStyle12"/>
        <w:framePr w:w="2827" w:h="326" w:hRule="exact" w:wrap="auto" w:vAnchor="page" w:hAnchor="margin" w:x="7049" w:y="3642"/>
        <w:rPr>
          <w:rStyle w:val="FakeCharacterStyle"/>
        </w:rPr>
      </w:pPr>
    </w:p>
    <w:p w:rsidR="00D846DF" w:rsidRDefault="000432C5">
      <w:pPr>
        <w:pStyle w:val="ParagraphStyle13"/>
        <w:framePr w:w="2739" w:h="311" w:hRule="exact" w:wrap="auto" w:vAnchor="page" w:hAnchor="margin" w:x="7111" w:y="3657"/>
        <w:rPr>
          <w:rStyle w:val="CharacterStyle10"/>
          <w:rFonts w:eastAsia="Calibri"/>
        </w:rPr>
      </w:pPr>
      <w:r>
        <w:rPr>
          <w:rStyle w:val="CharacterStyle10"/>
          <w:rFonts w:eastAsia="Calibri"/>
        </w:rPr>
        <w:t>м²</w:t>
      </w:r>
    </w:p>
    <w:p w:rsidR="00D846DF" w:rsidRDefault="00D846DF">
      <w:pPr>
        <w:pStyle w:val="ParagraphStyle14"/>
        <w:framePr w:w="9831" w:h="1134" w:hRule="exact" w:wrap="auto" w:vAnchor="page" w:hAnchor="margin" w:x="45" w:y="3968"/>
        <w:rPr>
          <w:rStyle w:val="FakeCharacterStyle"/>
        </w:rPr>
      </w:pPr>
    </w:p>
    <w:p w:rsidR="00D846DF" w:rsidRDefault="000432C5">
      <w:pPr>
        <w:pStyle w:val="ParagraphStyle15"/>
        <w:framePr w:w="9773" w:h="1134" w:hRule="exact" w:wrap="auto" w:vAnchor="page" w:hAnchor="margin" w:x="77" w:y="3968"/>
        <w:rPr>
          <w:rStyle w:val="CharacterStyle11"/>
          <w:rFonts w:eastAsia="Calibri"/>
        </w:rPr>
      </w:pPr>
      <w:proofErr w:type="gramStart"/>
      <w:r>
        <w:rPr>
          <w:rStyle w:val="CharacterStyle11"/>
          <w:rFonts w:eastAsia="Calibri"/>
        </w:rPr>
        <w:t>(указывается</w:t>
      </w:r>
      <w:r>
        <w:rPr>
          <w:rStyle w:val="CharacterStyle11"/>
          <w:rFonts w:eastAsia="Calibri"/>
        </w:rPr>
        <w:t xml:space="preserve">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</w:t>
      </w:r>
      <w:r>
        <w:rPr>
          <w:rStyle w:val="CharacterStyle11"/>
          <w:rFonts w:eastAsia="Calibri"/>
        </w:rPr>
        <w:t>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</w:t>
      </w:r>
      <w:r>
        <w:rPr>
          <w:rStyle w:val="CharacterStyle11"/>
          <w:rFonts w:eastAsia="Calibri"/>
        </w:rPr>
        <w:t>уникационной сети "Интернет" (далее - официальный сайт), с округлением до</w:t>
      </w:r>
      <w:proofErr w:type="gramEnd"/>
      <w:r>
        <w:rPr>
          <w:rStyle w:val="CharacterStyle11"/>
          <w:rFonts w:eastAsia="Calibri"/>
        </w:rPr>
        <w:t xml:space="preserve"> 1 квадратного метра. </w:t>
      </w:r>
      <w:proofErr w:type="gramStart"/>
      <w:r>
        <w:rPr>
          <w:rStyle w:val="CharacterStyle11"/>
          <w:rFonts w:eastAsia="Calibri"/>
        </w:rPr>
        <w:t>Указанное значение площади земельного участка может быть уточнено при проведении кадастровых работ не более чем на десять процентов)</w:t>
      </w:r>
      <w:proofErr w:type="gramEnd"/>
    </w:p>
    <w:p w:rsidR="00D846DF" w:rsidRDefault="00D846DF">
      <w:pPr>
        <w:pStyle w:val="ParagraphStyle16"/>
        <w:framePr w:w="7892" w:h="311" w:hRule="exact" w:wrap="auto" w:vAnchor="page" w:hAnchor="margin" w:x="1984" w:y="5102"/>
        <w:rPr>
          <w:rStyle w:val="FakeCharacterStyle"/>
        </w:rPr>
      </w:pPr>
    </w:p>
    <w:p w:rsidR="00D846DF" w:rsidRDefault="000432C5">
      <w:pPr>
        <w:pStyle w:val="ParagraphStyle17"/>
        <w:framePr w:w="7804" w:h="296" w:hRule="exact" w:wrap="auto" w:vAnchor="page" w:hAnchor="margin" w:x="2046" w:y="511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Координаты, м</w:t>
      </w:r>
    </w:p>
    <w:p w:rsidR="00D846DF" w:rsidRDefault="00D846DF">
      <w:pPr>
        <w:pStyle w:val="ParagraphStyle18"/>
        <w:framePr w:w="7892" w:h="600" w:hRule="exact" w:wrap="auto" w:vAnchor="page" w:hAnchor="margin" w:x="1984" w:y="5412"/>
        <w:rPr>
          <w:rStyle w:val="FakeCharacterStyle"/>
        </w:rPr>
      </w:pPr>
    </w:p>
    <w:p w:rsidR="00D846DF" w:rsidRDefault="000432C5">
      <w:pPr>
        <w:pStyle w:val="ParagraphStyle19"/>
        <w:framePr w:w="7804" w:h="600" w:hRule="exact" w:wrap="auto" w:vAnchor="page" w:hAnchor="margin" w:x="2046" w:y="5412"/>
        <w:rPr>
          <w:rStyle w:val="CharacterStyle13"/>
          <w:rFonts w:eastAsia="Calibri"/>
        </w:rPr>
      </w:pPr>
      <w:proofErr w:type="gramStart"/>
      <w:r>
        <w:rPr>
          <w:rStyle w:val="CharacterStyle13"/>
          <w:rFonts w:eastAsia="Calibri"/>
        </w:rPr>
        <w:t>(указываются</w:t>
      </w:r>
      <w:r>
        <w:rPr>
          <w:rStyle w:val="CharacterStyle13"/>
          <w:rFonts w:eastAsia="Calibri"/>
        </w:rPr>
        <w:t xml:space="preserve">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</w:r>
      <w:proofErr w:type="gramEnd"/>
      <w:r>
        <w:rPr>
          <w:rStyle w:val="CharacterStyle13"/>
          <w:rFonts w:eastAsia="Calibri"/>
        </w:rPr>
        <w:t xml:space="preserve"> </w:t>
      </w:r>
      <w:proofErr w:type="gramStart"/>
      <w:r>
        <w:rPr>
          <w:rStyle w:val="CharacterStyle13"/>
          <w:rFonts w:eastAsia="Calibri"/>
        </w:rPr>
        <w:t>Значения координат, полученные с использованием указанных технологических и программных средств</w:t>
      </w:r>
      <w:r>
        <w:rPr>
          <w:rStyle w:val="CharacterStyle13"/>
          <w:rFonts w:eastAsia="Calibri"/>
        </w:rPr>
        <w:t>, указываются с округлением до 0,01 метра)</w:t>
      </w:r>
      <w:proofErr w:type="gramEnd"/>
    </w:p>
    <w:p w:rsidR="00D846DF" w:rsidRDefault="00D846DF">
      <w:pPr>
        <w:pStyle w:val="ParagraphStyle16"/>
        <w:framePr w:w="3924" w:h="311" w:hRule="exact" w:wrap="auto" w:vAnchor="page" w:hAnchor="margin" w:x="1984" w:y="6012"/>
        <w:rPr>
          <w:rStyle w:val="FakeCharacterStyle"/>
        </w:rPr>
      </w:pPr>
    </w:p>
    <w:p w:rsidR="00D846DF" w:rsidRDefault="000432C5">
      <w:pPr>
        <w:pStyle w:val="ParagraphStyle17"/>
        <w:framePr w:w="3836" w:h="296" w:hRule="exact" w:wrap="auto" w:vAnchor="page" w:hAnchor="margin" w:x="2046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X</w:t>
      </w:r>
    </w:p>
    <w:p w:rsidR="00D846DF" w:rsidRDefault="00D846DF">
      <w:pPr>
        <w:pStyle w:val="ParagraphStyle16"/>
        <w:framePr w:w="3924" w:h="311" w:hRule="exact" w:wrap="auto" w:vAnchor="page" w:hAnchor="margin" w:x="5953" w:y="6012"/>
        <w:rPr>
          <w:rStyle w:val="FakeCharacterStyle"/>
        </w:rPr>
      </w:pPr>
    </w:p>
    <w:p w:rsidR="00D846DF" w:rsidRDefault="000432C5">
      <w:pPr>
        <w:pStyle w:val="ParagraphStyle17"/>
        <w:framePr w:w="3836" w:h="296" w:hRule="exact" w:wrap="auto" w:vAnchor="page" w:hAnchor="margin" w:x="6015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Y</w:t>
      </w:r>
    </w:p>
    <w:p w:rsidR="00D846DF" w:rsidRDefault="00D846DF">
      <w:pPr>
        <w:pStyle w:val="ParagraphStyle20"/>
        <w:framePr w:w="1894" w:h="311" w:hRule="exact" w:wrap="auto" w:vAnchor="page" w:hAnchor="margin" w:x="45" w:y="6323"/>
        <w:rPr>
          <w:rStyle w:val="FakeCharacterStyle"/>
        </w:rPr>
      </w:pPr>
    </w:p>
    <w:p w:rsidR="00D846DF" w:rsidRDefault="000432C5">
      <w:pPr>
        <w:pStyle w:val="ParagraphStyle21"/>
        <w:framePr w:w="1836" w:h="296" w:hRule="exact" w:wrap="auto" w:vAnchor="page" w:hAnchor="margin" w:x="77" w:y="6338"/>
        <w:rPr>
          <w:rStyle w:val="CharacterStyle14"/>
          <w:rFonts w:eastAsia="Calibri"/>
        </w:rPr>
      </w:pPr>
      <w:r>
        <w:rPr>
          <w:rStyle w:val="CharacterStyle14"/>
          <w:rFonts w:eastAsia="Calibri"/>
        </w:rPr>
        <w:t>1</w:t>
      </w:r>
    </w:p>
    <w:p w:rsidR="00D846DF" w:rsidRDefault="00D846DF">
      <w:pPr>
        <w:pStyle w:val="ParagraphStyle22"/>
        <w:framePr w:w="3924" w:h="311" w:hRule="exact" w:wrap="auto" w:vAnchor="page" w:hAnchor="margin" w:x="1984" w:y="6323"/>
        <w:rPr>
          <w:rStyle w:val="FakeCharacterStyle"/>
        </w:rPr>
      </w:pPr>
    </w:p>
    <w:p w:rsidR="00D846DF" w:rsidRDefault="000432C5">
      <w:pPr>
        <w:pStyle w:val="ParagraphStyle23"/>
        <w:framePr w:w="3836" w:h="296" w:hRule="exact" w:wrap="auto" w:vAnchor="page" w:hAnchor="margin" w:x="2046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2</w:t>
      </w:r>
    </w:p>
    <w:p w:rsidR="00D846DF" w:rsidRDefault="00D846DF">
      <w:pPr>
        <w:pStyle w:val="ParagraphStyle22"/>
        <w:framePr w:w="3924" w:h="311" w:hRule="exact" w:wrap="auto" w:vAnchor="page" w:hAnchor="margin" w:x="5953" w:y="6323"/>
        <w:rPr>
          <w:rStyle w:val="FakeCharacterStyle"/>
        </w:rPr>
      </w:pPr>
    </w:p>
    <w:p w:rsidR="00D846DF" w:rsidRDefault="000432C5">
      <w:pPr>
        <w:pStyle w:val="ParagraphStyle23"/>
        <w:framePr w:w="3836" w:h="296" w:hRule="exact" w:wrap="auto" w:vAnchor="page" w:hAnchor="margin" w:x="6015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3</w:t>
      </w:r>
    </w:p>
    <w:p w:rsidR="00D846DF" w:rsidRDefault="00D846DF">
      <w:pPr>
        <w:pStyle w:val="ParagraphStyle24"/>
        <w:framePr w:w="1894" w:h="311" w:hRule="exact" w:wrap="auto" w:vAnchor="page" w:hAnchor="margin" w:x="45" w:y="6634"/>
        <w:rPr>
          <w:rStyle w:val="FakeCharacterStyle"/>
        </w:rPr>
      </w:pPr>
    </w:p>
    <w:p w:rsidR="00D846DF" w:rsidRDefault="000432C5">
      <w:pPr>
        <w:pStyle w:val="ParagraphStyle25"/>
        <w:framePr w:w="1836" w:h="296" w:hRule="exact" w:wrap="auto" w:vAnchor="page" w:hAnchor="margin" w:x="77" w:y="664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D846DF" w:rsidRDefault="00D846DF">
      <w:pPr>
        <w:pStyle w:val="ParagraphStyle26"/>
        <w:framePr w:w="3924" w:h="311" w:hRule="exact" w:wrap="auto" w:vAnchor="page" w:hAnchor="margin" w:x="1984" w:y="6634"/>
        <w:rPr>
          <w:rStyle w:val="FakeCharacterStyle"/>
        </w:rPr>
      </w:pPr>
    </w:p>
    <w:p w:rsidR="00D846DF" w:rsidRDefault="000432C5">
      <w:pPr>
        <w:pStyle w:val="ParagraphStyle27"/>
        <w:framePr w:w="3836" w:h="296" w:hRule="exact" w:wrap="auto" w:vAnchor="page" w:hAnchor="margin" w:x="2046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485 881,05</w:t>
      </w:r>
    </w:p>
    <w:p w:rsidR="00D846DF" w:rsidRDefault="00D846DF">
      <w:pPr>
        <w:pStyle w:val="ParagraphStyle26"/>
        <w:framePr w:w="3924" w:h="311" w:hRule="exact" w:wrap="auto" w:vAnchor="page" w:hAnchor="margin" w:x="5953" w:y="6634"/>
        <w:rPr>
          <w:rStyle w:val="FakeCharacterStyle"/>
        </w:rPr>
      </w:pPr>
    </w:p>
    <w:p w:rsidR="00D846DF" w:rsidRDefault="000432C5">
      <w:pPr>
        <w:pStyle w:val="ParagraphStyle27"/>
        <w:framePr w:w="3836" w:h="296" w:hRule="exact" w:wrap="auto" w:vAnchor="page" w:hAnchor="margin" w:x="6015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1 314 111,53</w:t>
      </w:r>
    </w:p>
    <w:p w:rsidR="00D846DF" w:rsidRDefault="00D846DF">
      <w:pPr>
        <w:pStyle w:val="ParagraphStyle24"/>
        <w:framePr w:w="1894" w:h="311" w:hRule="exact" w:wrap="auto" w:vAnchor="page" w:hAnchor="margin" w:x="45" w:y="6944"/>
        <w:rPr>
          <w:rStyle w:val="FakeCharacterStyle"/>
        </w:rPr>
      </w:pPr>
    </w:p>
    <w:p w:rsidR="00D846DF" w:rsidRDefault="000432C5">
      <w:pPr>
        <w:pStyle w:val="ParagraphStyle25"/>
        <w:framePr w:w="1836" w:h="296" w:hRule="exact" w:wrap="auto" w:vAnchor="page" w:hAnchor="margin" w:x="77" w:y="695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н2</w:t>
      </w:r>
    </w:p>
    <w:p w:rsidR="00D846DF" w:rsidRDefault="00D846DF">
      <w:pPr>
        <w:pStyle w:val="ParagraphStyle26"/>
        <w:framePr w:w="3924" w:h="311" w:hRule="exact" w:wrap="auto" w:vAnchor="page" w:hAnchor="margin" w:x="1984" w:y="6944"/>
        <w:rPr>
          <w:rStyle w:val="FakeCharacterStyle"/>
        </w:rPr>
      </w:pPr>
    </w:p>
    <w:p w:rsidR="00D846DF" w:rsidRDefault="000432C5">
      <w:pPr>
        <w:pStyle w:val="ParagraphStyle27"/>
        <w:framePr w:w="3836" w:h="296" w:hRule="exact" w:wrap="auto" w:vAnchor="page" w:hAnchor="margin" w:x="2046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485 873,33</w:t>
      </w:r>
    </w:p>
    <w:p w:rsidR="00D846DF" w:rsidRDefault="00D846DF">
      <w:pPr>
        <w:pStyle w:val="ParagraphStyle26"/>
        <w:framePr w:w="3924" w:h="311" w:hRule="exact" w:wrap="auto" w:vAnchor="page" w:hAnchor="margin" w:x="5953" w:y="6944"/>
        <w:rPr>
          <w:rStyle w:val="FakeCharacterStyle"/>
        </w:rPr>
      </w:pPr>
    </w:p>
    <w:p w:rsidR="00D846DF" w:rsidRDefault="000432C5">
      <w:pPr>
        <w:pStyle w:val="ParagraphStyle27"/>
        <w:framePr w:w="3836" w:h="296" w:hRule="exact" w:wrap="auto" w:vAnchor="page" w:hAnchor="margin" w:x="6015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1 314 164,49</w:t>
      </w:r>
    </w:p>
    <w:p w:rsidR="00D846DF" w:rsidRDefault="00D846DF">
      <w:pPr>
        <w:pStyle w:val="ParagraphStyle24"/>
        <w:framePr w:w="1894" w:h="311" w:hRule="exact" w:wrap="auto" w:vAnchor="page" w:hAnchor="margin" w:x="45" w:y="7255"/>
        <w:rPr>
          <w:rStyle w:val="FakeCharacterStyle"/>
        </w:rPr>
      </w:pPr>
    </w:p>
    <w:p w:rsidR="00D846DF" w:rsidRDefault="000432C5">
      <w:pPr>
        <w:pStyle w:val="ParagraphStyle25"/>
        <w:framePr w:w="1836" w:h="296" w:hRule="exact" w:wrap="auto" w:vAnchor="page" w:hAnchor="margin" w:x="77" w:y="727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н3</w:t>
      </w:r>
    </w:p>
    <w:p w:rsidR="00D846DF" w:rsidRDefault="00D846DF">
      <w:pPr>
        <w:pStyle w:val="ParagraphStyle26"/>
        <w:framePr w:w="3924" w:h="311" w:hRule="exact" w:wrap="auto" w:vAnchor="page" w:hAnchor="margin" w:x="1984" w:y="7255"/>
        <w:rPr>
          <w:rStyle w:val="FakeCharacterStyle"/>
        </w:rPr>
      </w:pPr>
    </w:p>
    <w:p w:rsidR="00D846DF" w:rsidRDefault="000432C5">
      <w:pPr>
        <w:pStyle w:val="ParagraphStyle27"/>
        <w:framePr w:w="3836" w:h="296" w:hRule="exact" w:wrap="auto" w:vAnchor="page" w:hAnchor="margin" w:x="2046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485 797,47</w:t>
      </w:r>
    </w:p>
    <w:p w:rsidR="00D846DF" w:rsidRDefault="00D846DF">
      <w:pPr>
        <w:pStyle w:val="ParagraphStyle26"/>
        <w:framePr w:w="3924" w:h="311" w:hRule="exact" w:wrap="auto" w:vAnchor="page" w:hAnchor="margin" w:x="5953" w:y="7255"/>
        <w:rPr>
          <w:rStyle w:val="FakeCharacterStyle"/>
        </w:rPr>
      </w:pPr>
    </w:p>
    <w:p w:rsidR="00D846DF" w:rsidRDefault="000432C5">
      <w:pPr>
        <w:pStyle w:val="ParagraphStyle27"/>
        <w:framePr w:w="3836" w:h="296" w:hRule="exact" w:wrap="auto" w:vAnchor="page" w:hAnchor="margin" w:x="6015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1 314 153,60</w:t>
      </w:r>
    </w:p>
    <w:p w:rsidR="00D846DF" w:rsidRDefault="00D846DF">
      <w:pPr>
        <w:pStyle w:val="ParagraphStyle24"/>
        <w:framePr w:w="1894" w:h="311" w:hRule="exact" w:wrap="auto" w:vAnchor="page" w:hAnchor="margin" w:x="45" w:y="7566"/>
        <w:rPr>
          <w:rStyle w:val="FakeCharacterStyle"/>
        </w:rPr>
      </w:pPr>
    </w:p>
    <w:p w:rsidR="00D846DF" w:rsidRDefault="000432C5">
      <w:pPr>
        <w:pStyle w:val="ParagraphStyle25"/>
        <w:framePr w:w="1836" w:h="296" w:hRule="exact" w:wrap="auto" w:vAnchor="page" w:hAnchor="margin" w:x="77" w:y="7581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н4</w:t>
      </w:r>
    </w:p>
    <w:p w:rsidR="00D846DF" w:rsidRDefault="00D846DF">
      <w:pPr>
        <w:pStyle w:val="ParagraphStyle26"/>
        <w:framePr w:w="3924" w:h="311" w:hRule="exact" w:wrap="auto" w:vAnchor="page" w:hAnchor="margin" w:x="1984" w:y="7566"/>
        <w:rPr>
          <w:rStyle w:val="FakeCharacterStyle"/>
        </w:rPr>
      </w:pPr>
    </w:p>
    <w:p w:rsidR="00D846DF" w:rsidRDefault="000432C5">
      <w:pPr>
        <w:pStyle w:val="ParagraphStyle27"/>
        <w:framePr w:w="3836" w:h="296" w:hRule="exact" w:wrap="auto" w:vAnchor="page" w:hAnchor="margin" w:x="2046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485 807,47</w:t>
      </w:r>
    </w:p>
    <w:p w:rsidR="00D846DF" w:rsidRDefault="00D846DF">
      <w:pPr>
        <w:pStyle w:val="ParagraphStyle26"/>
        <w:framePr w:w="3924" w:h="311" w:hRule="exact" w:wrap="auto" w:vAnchor="page" w:hAnchor="margin" w:x="5953" w:y="7566"/>
        <w:rPr>
          <w:rStyle w:val="FakeCharacterStyle"/>
        </w:rPr>
      </w:pPr>
    </w:p>
    <w:p w:rsidR="00D846DF" w:rsidRDefault="000432C5">
      <w:pPr>
        <w:pStyle w:val="ParagraphStyle27"/>
        <w:framePr w:w="3836" w:h="296" w:hRule="exact" w:wrap="auto" w:vAnchor="page" w:hAnchor="margin" w:x="6015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1 314 117,37</w:t>
      </w:r>
    </w:p>
    <w:p w:rsidR="00D846DF" w:rsidRDefault="00D846DF">
      <w:pPr>
        <w:pStyle w:val="ParagraphStyle24"/>
        <w:framePr w:w="1894" w:h="311" w:hRule="exact" w:wrap="auto" w:vAnchor="page" w:hAnchor="margin" w:x="45" w:y="7877"/>
        <w:rPr>
          <w:rStyle w:val="FakeCharacterStyle"/>
        </w:rPr>
      </w:pPr>
    </w:p>
    <w:p w:rsidR="00D846DF" w:rsidRDefault="000432C5">
      <w:pPr>
        <w:pStyle w:val="ParagraphStyle25"/>
        <w:framePr w:w="1836" w:h="296" w:hRule="exact" w:wrap="auto" w:vAnchor="page" w:hAnchor="margin" w:x="77" w:y="7892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н5</w:t>
      </w:r>
    </w:p>
    <w:p w:rsidR="00D846DF" w:rsidRDefault="00D846DF">
      <w:pPr>
        <w:pStyle w:val="ParagraphStyle26"/>
        <w:framePr w:w="3924" w:h="311" w:hRule="exact" w:wrap="auto" w:vAnchor="page" w:hAnchor="margin" w:x="1984" w:y="7877"/>
        <w:rPr>
          <w:rStyle w:val="FakeCharacterStyle"/>
        </w:rPr>
      </w:pPr>
    </w:p>
    <w:p w:rsidR="00D846DF" w:rsidRDefault="000432C5">
      <w:pPr>
        <w:pStyle w:val="ParagraphStyle27"/>
        <w:framePr w:w="3836" w:h="296" w:hRule="exact" w:wrap="auto" w:vAnchor="page" w:hAnchor="margin" w:x="2046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485 805,86</w:t>
      </w:r>
    </w:p>
    <w:p w:rsidR="00D846DF" w:rsidRDefault="00D846DF">
      <w:pPr>
        <w:pStyle w:val="ParagraphStyle26"/>
        <w:framePr w:w="3924" w:h="311" w:hRule="exact" w:wrap="auto" w:vAnchor="page" w:hAnchor="margin" w:x="5953" w:y="7877"/>
        <w:rPr>
          <w:rStyle w:val="FakeCharacterStyle"/>
        </w:rPr>
      </w:pPr>
    </w:p>
    <w:p w:rsidR="00D846DF" w:rsidRDefault="000432C5">
      <w:pPr>
        <w:pStyle w:val="ParagraphStyle27"/>
        <w:framePr w:w="3836" w:h="296" w:hRule="exact" w:wrap="auto" w:vAnchor="page" w:hAnchor="margin" w:x="6015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1 314 116,80</w:t>
      </w:r>
    </w:p>
    <w:p w:rsidR="00D846DF" w:rsidRDefault="00D846DF">
      <w:pPr>
        <w:pStyle w:val="ParagraphStyle24"/>
        <w:framePr w:w="1894" w:h="311" w:hRule="exact" w:wrap="auto" w:vAnchor="page" w:hAnchor="margin" w:x="45" w:y="8188"/>
        <w:rPr>
          <w:rStyle w:val="FakeCharacterStyle"/>
        </w:rPr>
      </w:pPr>
    </w:p>
    <w:p w:rsidR="00D846DF" w:rsidRDefault="000432C5">
      <w:pPr>
        <w:pStyle w:val="ParagraphStyle25"/>
        <w:framePr w:w="1836" w:h="296" w:hRule="exact" w:wrap="auto" w:vAnchor="page" w:hAnchor="margin" w:x="77" w:y="820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н6</w:t>
      </w:r>
    </w:p>
    <w:p w:rsidR="00D846DF" w:rsidRDefault="00D846DF">
      <w:pPr>
        <w:pStyle w:val="ParagraphStyle26"/>
        <w:framePr w:w="3924" w:h="311" w:hRule="exact" w:wrap="auto" w:vAnchor="page" w:hAnchor="margin" w:x="1984" w:y="8188"/>
        <w:rPr>
          <w:rStyle w:val="FakeCharacterStyle"/>
        </w:rPr>
      </w:pPr>
    </w:p>
    <w:p w:rsidR="00D846DF" w:rsidRDefault="000432C5">
      <w:pPr>
        <w:pStyle w:val="ParagraphStyle27"/>
        <w:framePr w:w="3836" w:h="296" w:hRule="exact" w:wrap="auto" w:vAnchor="page" w:hAnchor="margin" w:x="2046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485 810,61</w:t>
      </w:r>
    </w:p>
    <w:p w:rsidR="00D846DF" w:rsidRDefault="00D846DF">
      <w:pPr>
        <w:pStyle w:val="ParagraphStyle26"/>
        <w:framePr w:w="3924" w:h="311" w:hRule="exact" w:wrap="auto" w:vAnchor="page" w:hAnchor="margin" w:x="5953" w:y="8188"/>
        <w:rPr>
          <w:rStyle w:val="FakeCharacterStyle"/>
        </w:rPr>
      </w:pPr>
    </w:p>
    <w:p w:rsidR="00D846DF" w:rsidRDefault="000432C5">
      <w:pPr>
        <w:pStyle w:val="ParagraphStyle27"/>
        <w:framePr w:w="3836" w:h="296" w:hRule="exact" w:wrap="auto" w:vAnchor="page" w:hAnchor="margin" w:x="6015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1 314 099,87</w:t>
      </w:r>
    </w:p>
    <w:p w:rsidR="00D846DF" w:rsidRDefault="00D846DF">
      <w:pPr>
        <w:pStyle w:val="ParagraphStyle24"/>
        <w:framePr w:w="1894" w:h="311" w:hRule="exact" w:wrap="auto" w:vAnchor="page" w:hAnchor="margin" w:x="45" w:y="8498"/>
        <w:rPr>
          <w:rStyle w:val="FakeCharacterStyle"/>
        </w:rPr>
      </w:pPr>
    </w:p>
    <w:p w:rsidR="00D846DF" w:rsidRDefault="000432C5">
      <w:pPr>
        <w:pStyle w:val="ParagraphStyle25"/>
        <w:framePr w:w="1836" w:h="296" w:hRule="exact" w:wrap="auto" w:vAnchor="page" w:hAnchor="margin" w:x="77" w:y="851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н7</w:t>
      </w:r>
    </w:p>
    <w:p w:rsidR="00D846DF" w:rsidRDefault="00D846DF">
      <w:pPr>
        <w:pStyle w:val="ParagraphStyle26"/>
        <w:framePr w:w="3924" w:h="311" w:hRule="exact" w:wrap="auto" w:vAnchor="page" w:hAnchor="margin" w:x="1984" w:y="8498"/>
        <w:rPr>
          <w:rStyle w:val="FakeCharacterStyle"/>
        </w:rPr>
      </w:pPr>
    </w:p>
    <w:p w:rsidR="00D846DF" w:rsidRDefault="000432C5">
      <w:pPr>
        <w:pStyle w:val="ParagraphStyle27"/>
        <w:framePr w:w="3836" w:h="296" w:hRule="exact" w:wrap="auto" w:vAnchor="page" w:hAnchor="margin" w:x="2046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485 851,14</w:t>
      </w:r>
    </w:p>
    <w:p w:rsidR="00D846DF" w:rsidRDefault="00D846DF">
      <w:pPr>
        <w:pStyle w:val="ParagraphStyle26"/>
        <w:framePr w:w="3924" w:h="311" w:hRule="exact" w:wrap="auto" w:vAnchor="page" w:hAnchor="margin" w:x="5953" w:y="8498"/>
        <w:rPr>
          <w:rStyle w:val="FakeCharacterStyle"/>
        </w:rPr>
      </w:pPr>
    </w:p>
    <w:p w:rsidR="00D846DF" w:rsidRDefault="000432C5">
      <w:pPr>
        <w:pStyle w:val="ParagraphStyle27"/>
        <w:framePr w:w="3836" w:h="296" w:hRule="exact" w:wrap="auto" w:vAnchor="page" w:hAnchor="margin" w:x="6015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</w:t>
      </w:r>
      <w:r>
        <w:rPr>
          <w:rStyle w:val="CharacterStyle17"/>
          <w:rFonts w:eastAsia="Calibri"/>
        </w:rPr>
        <w:t xml:space="preserve"> 314 105,23</w:t>
      </w:r>
    </w:p>
    <w:p w:rsidR="00D846DF" w:rsidRDefault="00D846DF">
      <w:pPr>
        <w:pStyle w:val="ParagraphStyle24"/>
        <w:framePr w:w="1894" w:h="311" w:hRule="exact" w:wrap="auto" w:vAnchor="page" w:hAnchor="margin" w:x="45" w:y="8809"/>
        <w:rPr>
          <w:rStyle w:val="FakeCharacterStyle"/>
        </w:rPr>
      </w:pPr>
    </w:p>
    <w:p w:rsidR="00D846DF" w:rsidRDefault="000432C5">
      <w:pPr>
        <w:pStyle w:val="ParagraphStyle25"/>
        <w:framePr w:w="1836" w:h="296" w:hRule="exact" w:wrap="auto" w:vAnchor="page" w:hAnchor="margin" w:x="77" w:y="8824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D846DF" w:rsidRDefault="00D846DF">
      <w:pPr>
        <w:pStyle w:val="ParagraphStyle26"/>
        <w:framePr w:w="3924" w:h="311" w:hRule="exact" w:wrap="auto" w:vAnchor="page" w:hAnchor="margin" w:x="1984" w:y="8809"/>
        <w:rPr>
          <w:rStyle w:val="FakeCharacterStyle"/>
        </w:rPr>
      </w:pPr>
    </w:p>
    <w:p w:rsidR="00D846DF" w:rsidRDefault="000432C5">
      <w:pPr>
        <w:pStyle w:val="ParagraphStyle27"/>
        <w:framePr w:w="3836" w:h="296" w:hRule="exact" w:wrap="auto" w:vAnchor="page" w:hAnchor="margin" w:x="2046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485 881,05</w:t>
      </w:r>
    </w:p>
    <w:p w:rsidR="00D846DF" w:rsidRDefault="00D846DF">
      <w:pPr>
        <w:pStyle w:val="ParagraphStyle26"/>
        <w:framePr w:w="3924" w:h="311" w:hRule="exact" w:wrap="auto" w:vAnchor="page" w:hAnchor="margin" w:x="5953" w:y="8809"/>
        <w:rPr>
          <w:rStyle w:val="FakeCharacterStyle"/>
        </w:rPr>
      </w:pPr>
    </w:p>
    <w:p w:rsidR="00D846DF" w:rsidRDefault="000432C5">
      <w:pPr>
        <w:pStyle w:val="ParagraphStyle27"/>
        <w:framePr w:w="3836" w:h="296" w:hRule="exact" w:wrap="auto" w:vAnchor="page" w:hAnchor="margin" w:x="6015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1 314 111,53</w:t>
      </w:r>
    </w:p>
    <w:p w:rsidR="00D846DF" w:rsidRDefault="00D846DF">
      <w:pPr>
        <w:pStyle w:val="ParagraphStyle28"/>
        <w:framePr w:w="9921" w:h="28" w:hRule="exact" w:wrap="auto" w:vAnchor="page" w:hAnchor="margin" w:y="9120"/>
        <w:rPr>
          <w:rStyle w:val="FakeCharacterStyle"/>
        </w:rPr>
      </w:pPr>
    </w:p>
    <w:p w:rsidR="00D846DF" w:rsidRDefault="00D846DF">
      <w:pPr>
        <w:pStyle w:val="ParagraphStyle29"/>
        <w:framePr w:w="9803" w:h="13" w:hRule="exact" w:wrap="auto" w:vAnchor="page" w:hAnchor="margin" w:x="62" w:y="9135"/>
        <w:rPr>
          <w:rStyle w:val="CharacterStyle18"/>
          <w:rFonts w:eastAsia="Calibri"/>
        </w:rPr>
      </w:pPr>
    </w:p>
    <w:p w:rsidR="00D846DF" w:rsidRDefault="00D846DF">
      <w:pPr>
        <w:pStyle w:val="ParagraphStyle30"/>
        <w:framePr w:w="1894" w:h="1221" w:hRule="exact" w:wrap="auto" w:vAnchor="page" w:hAnchor="margin" w:x="45" w:y="5102"/>
        <w:rPr>
          <w:rStyle w:val="FakeCharacterStyle"/>
        </w:rPr>
      </w:pPr>
    </w:p>
    <w:p w:rsidR="00D846DF" w:rsidRDefault="000432C5">
      <w:pPr>
        <w:pStyle w:val="ParagraphStyle31"/>
        <w:framePr w:w="1836" w:h="1206" w:hRule="exact" w:wrap="auto" w:vAnchor="page" w:hAnchor="margin" w:x="77" w:y="5117"/>
        <w:rPr>
          <w:rStyle w:val="CharacterStyle19"/>
          <w:rFonts w:eastAsia="Calibri"/>
        </w:rPr>
      </w:pPr>
      <w:r>
        <w:rPr>
          <w:rStyle w:val="CharacterStyle19"/>
          <w:rFonts w:eastAsia="Calibri"/>
        </w:rPr>
        <w:t>Обозначение характерных точек границ</w:t>
      </w:r>
    </w:p>
    <w:p w:rsidR="00D846DF" w:rsidRDefault="00D846DF">
      <w:pPr>
        <w:sectPr w:rsidR="00D846DF">
          <w:pgSz w:w="11908" w:h="16833"/>
          <w:pgMar w:top="566" w:right="566" w:bottom="566" w:left="1417" w:header="708" w:footer="708" w:gutter="0"/>
          <w:cols w:space="720"/>
        </w:sectPr>
      </w:pPr>
    </w:p>
    <w:p w:rsidR="00D846DF" w:rsidRDefault="00D846DF">
      <w:pPr>
        <w:pStyle w:val="ParagraphStyle32"/>
        <w:framePr w:w="10143" w:h="369" w:hRule="exact" w:wrap="auto" w:vAnchor="page" w:hAnchor="margin" w:x="56" w:y="567"/>
        <w:rPr>
          <w:rStyle w:val="CharacterStyle20"/>
          <w:rFonts w:eastAsia="Calibri"/>
        </w:rPr>
      </w:pPr>
    </w:p>
    <w:p w:rsidR="00D846DF" w:rsidRDefault="000432C5">
      <w:pPr>
        <w:pStyle w:val="ParagraphStyle33"/>
        <w:framePr w:w="9298" w:h="10031" w:hRule="exact" w:wrap="auto" w:vAnchor="page" w:hAnchor="margin" w:x="765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5905500" cy="637222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637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46DF" w:rsidRDefault="000432C5">
      <w:pPr>
        <w:pStyle w:val="ParagraphStyle33"/>
        <w:framePr w:w="585" w:h="2130" w:hRule="exact" w:wrap="auto" w:vAnchor="page" w:hAnchor="margin" w:x="142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371475" cy="13525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46DF" w:rsidRDefault="000432C5">
      <w:pPr>
        <w:pStyle w:val="ParagraphStyle34"/>
        <w:framePr w:w="9781" w:h="331" w:hRule="exact" w:wrap="auto" w:vAnchor="page" w:hAnchor="margin" w:x="231" w:y="11120"/>
        <w:rPr>
          <w:rStyle w:val="CharacterStyle21"/>
          <w:rFonts w:eastAsia="Calibri"/>
        </w:rPr>
      </w:pPr>
      <w:r>
        <w:rPr>
          <w:rStyle w:val="CharacterStyle21"/>
          <w:rFonts w:eastAsia="Calibri"/>
        </w:rPr>
        <w:t>Масштаб 1:1 400</w:t>
      </w:r>
    </w:p>
    <w:p w:rsidR="00D846DF" w:rsidRDefault="000432C5">
      <w:pPr>
        <w:pStyle w:val="ParagraphStyle35"/>
        <w:framePr w:w="9781" w:h="331" w:hRule="exact" w:wrap="auto" w:vAnchor="page" w:hAnchor="margin" w:x="283" w:y="11556"/>
        <w:rPr>
          <w:rStyle w:val="CharacterStyle22"/>
          <w:rFonts w:eastAsia="Calibri"/>
        </w:rPr>
      </w:pPr>
      <w:r>
        <w:rPr>
          <w:rStyle w:val="CharacterStyle22"/>
          <w:rFonts w:eastAsia="Calibri"/>
        </w:rPr>
        <w:t>Условные обозначения:</w:t>
      </w:r>
    </w:p>
    <w:p w:rsidR="00D846DF" w:rsidRDefault="000432C5">
      <w:pPr>
        <w:pStyle w:val="ParagraphStyle36"/>
        <w:framePr w:w="1134" w:h="454" w:hRule="exact" w:wrap="auto" w:vAnchor="page" w:hAnchor="margin" w:x="142" w:y="11917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46DF" w:rsidRDefault="000432C5">
      <w:pPr>
        <w:pStyle w:val="ParagraphStyle37"/>
        <w:framePr w:w="8646" w:h="490" w:hRule="exact" w:wrap="auto" w:vAnchor="page" w:hAnchor="margin" w:x="1389" w:y="11887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Характерная точка границы, сведения о которой позволяют однозначно определить ее положение на местности</w:t>
      </w:r>
    </w:p>
    <w:p w:rsidR="00D846DF" w:rsidRDefault="000432C5">
      <w:pPr>
        <w:pStyle w:val="ParagraphStyle36"/>
        <w:framePr w:w="1134" w:h="454" w:hRule="exact" w:wrap="auto" w:vAnchor="page" w:hAnchor="margin" w:x="142" w:y="1242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46DF" w:rsidRDefault="000432C5">
      <w:pPr>
        <w:pStyle w:val="ParagraphStyle37"/>
        <w:framePr w:w="8646" w:h="490" w:hRule="exact" w:wrap="auto" w:vAnchor="page" w:hAnchor="margin" w:x="1389" w:y="1239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 xml:space="preserve">- </w:t>
      </w:r>
      <w:r>
        <w:rPr>
          <w:rStyle w:val="CharacterStyle23"/>
          <w:rFonts w:eastAsia="Calibri"/>
        </w:rPr>
        <w:t>Вновь образованная часть границы, сведения о которой достаточны для определения ее местоположения</w:t>
      </w:r>
    </w:p>
    <w:p w:rsidR="00D846DF" w:rsidRDefault="000432C5">
      <w:pPr>
        <w:pStyle w:val="ParagraphStyle36"/>
        <w:framePr w:w="1134" w:h="454" w:hRule="exact" w:wrap="auto" w:vAnchor="page" w:hAnchor="margin" w:x="142" w:y="1293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46DF" w:rsidRDefault="000432C5">
      <w:pPr>
        <w:pStyle w:val="ParagraphStyle37"/>
        <w:framePr w:w="8646" w:h="490" w:hRule="exact" w:wrap="auto" w:vAnchor="page" w:hAnchor="margin" w:x="1389" w:y="1290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Существующая часть границы, имеющиеся в ЕГРН сведения о которой достаточны для определения ее местоположения</w:t>
      </w:r>
    </w:p>
    <w:p w:rsidR="00D846DF" w:rsidRDefault="000432C5">
      <w:pPr>
        <w:pStyle w:val="ParagraphStyle36"/>
        <w:framePr w:w="1134" w:h="454" w:hRule="exact" w:wrap="auto" w:vAnchor="page" w:hAnchor="margin" w:x="142" w:y="1344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46DF" w:rsidRDefault="000432C5">
      <w:pPr>
        <w:pStyle w:val="ParagraphStyle37"/>
        <w:framePr w:w="8646" w:h="251" w:hRule="exact" w:wrap="auto" w:vAnchor="page" w:hAnchor="margin" w:x="1389" w:y="1341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Граница кадастрового квартала</w:t>
      </w:r>
    </w:p>
    <w:p w:rsidR="00D846DF" w:rsidRDefault="000432C5">
      <w:pPr>
        <w:pStyle w:val="ParagraphStyle36"/>
        <w:framePr w:w="1134" w:h="454" w:hRule="exact" w:wrap="auto" w:vAnchor="page" w:hAnchor="margin" w:x="142" w:y="1395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46DF" w:rsidRDefault="000432C5">
      <w:pPr>
        <w:pStyle w:val="ParagraphStyle37"/>
        <w:framePr w:w="8646" w:h="251" w:hRule="exact" w:wrap="auto" w:vAnchor="page" w:hAnchor="margin" w:x="1389" w:y="1392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Обознач</w:t>
      </w:r>
      <w:r>
        <w:rPr>
          <w:rStyle w:val="CharacterStyle23"/>
          <w:rFonts w:eastAsia="Calibri"/>
        </w:rPr>
        <w:t>ение кадастрового квартала</w:t>
      </w:r>
    </w:p>
    <w:p w:rsidR="00D846DF" w:rsidRDefault="000432C5">
      <w:pPr>
        <w:pStyle w:val="ParagraphStyle36"/>
        <w:framePr w:w="1134" w:h="454" w:hRule="exact" w:wrap="auto" w:vAnchor="page" w:hAnchor="margin" w:x="142" w:y="1446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9455" cy="28765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28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46DF" w:rsidRDefault="000432C5">
      <w:pPr>
        <w:pStyle w:val="ParagraphStyle37"/>
        <w:framePr w:w="8646" w:h="251" w:hRule="exact" w:wrap="auto" w:vAnchor="page" w:hAnchor="margin" w:x="1389" w:y="1443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образованный земельный участок</w:t>
      </w:r>
    </w:p>
    <w:p w:rsidR="00D846DF" w:rsidRDefault="000432C5">
      <w:pPr>
        <w:pStyle w:val="ParagraphStyle36"/>
        <w:framePr w:w="1134" w:h="454" w:hRule="exact" w:wrap="auto" w:vAnchor="page" w:hAnchor="margin" w:x="142" w:y="1497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46DF" w:rsidRDefault="000432C5">
      <w:pPr>
        <w:pStyle w:val="ParagraphStyle37"/>
        <w:framePr w:w="8646" w:h="251" w:hRule="exact" w:wrap="auto" w:vAnchor="page" w:hAnchor="margin" w:x="1389" w:y="1494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Кадастровый номер объекта недвижимости</w:t>
      </w:r>
    </w:p>
    <w:p w:rsidR="00D846DF" w:rsidRDefault="000432C5">
      <w:pPr>
        <w:pStyle w:val="ParagraphStyle38"/>
        <w:framePr w:w="10203" w:h="15" w:hRule="exact" w:wrap="auto" w:vAnchor="page" w:hAnchor="margin" w:x="26" w:y="15972"/>
        <w:rPr>
          <w:rStyle w:val="FakeCharacterStyle"/>
        </w:rPr>
      </w:pPr>
      <w:r>
        <w:rPr>
          <w:noProof/>
        </w:rPr>
        <w:drawing>
          <wp:inline distT="0" distB="0" distL="0" distR="0">
            <wp:extent cx="6477000" cy="9525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46DF" w:rsidRDefault="000432C5">
      <w:pPr>
        <w:pStyle w:val="ParagraphStyle38"/>
        <w:framePr w:w="15" w:h="15052" w:hRule="exact" w:wrap="auto" w:vAnchor="page" w:hAnchor="margin" w:x="10229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46DF" w:rsidRDefault="000432C5">
      <w:pPr>
        <w:pStyle w:val="ParagraphStyle38"/>
        <w:framePr w:w="15" w:h="15052" w:hRule="exact" w:wrap="auto" w:vAnchor="page" w:hAnchor="margin" w:x="11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846DF" w:rsidSect="00D846DF">
      <w:pgSz w:w="11908" w:h="16833"/>
      <w:pgMar w:top="566" w:right="510" w:bottom="850" w:left="1133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proofState w:spelling="clean" w:grammar="clean"/>
  <w:defaultTabStop w:val="720"/>
  <w:characterSpacingControl w:val="doNotCompress"/>
  <w:compat/>
  <w:rsids>
    <w:rsidRoot w:val="00D846DF"/>
    <w:rsid w:val="000432C5"/>
    <w:rsid w:val="00D84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846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D846DF"/>
  </w:style>
  <w:style w:type="paragraph" w:customStyle="1" w:styleId="ParagraphStyle1">
    <w:name w:val="ParagraphStyle1"/>
    <w:hidden/>
    <w:rsid w:val="00D846DF"/>
    <w:pPr>
      <w:jc w:val="center"/>
    </w:pPr>
  </w:style>
  <w:style w:type="paragraph" w:customStyle="1" w:styleId="ParagraphStyle2">
    <w:name w:val="ParagraphStyle2"/>
    <w:hidden/>
    <w:rsid w:val="00D846DF"/>
    <w:pPr>
      <w:pBdr>
        <w:bottom w:val="single" w:sz="6" w:space="0" w:color="000000"/>
      </w:pBdr>
      <w:jc w:val="center"/>
    </w:pPr>
  </w:style>
  <w:style w:type="paragraph" w:customStyle="1" w:styleId="ParagraphStyle3">
    <w:name w:val="ParagraphStyle3"/>
    <w:hidden/>
    <w:rsid w:val="00D846DF"/>
    <w:pPr>
      <w:jc w:val="center"/>
    </w:pPr>
  </w:style>
  <w:style w:type="paragraph" w:customStyle="1" w:styleId="ParagraphStyle4">
    <w:name w:val="ParagraphStyle4"/>
    <w:hidden/>
    <w:rsid w:val="00D846DF"/>
    <w:pPr>
      <w:jc w:val="center"/>
    </w:pPr>
  </w:style>
  <w:style w:type="paragraph" w:customStyle="1" w:styleId="ParagraphStyle5">
    <w:name w:val="ParagraphStyle5"/>
    <w:hidden/>
    <w:rsid w:val="00D846DF"/>
    <w:pPr>
      <w:pBdr>
        <w:bottom w:val="single" w:sz="6" w:space="0" w:color="000000"/>
      </w:pBdr>
    </w:pPr>
  </w:style>
  <w:style w:type="paragraph" w:customStyle="1" w:styleId="ParagraphStyle6">
    <w:name w:val="ParagraphStyle6"/>
    <w:hidden/>
    <w:rsid w:val="00D846DF"/>
    <w:pPr>
      <w:pBdr>
        <w:bottom w:val="single" w:sz="6" w:space="0" w:color="000000"/>
      </w:pBdr>
      <w:jc w:val="center"/>
    </w:pPr>
  </w:style>
  <w:style w:type="paragraph" w:customStyle="1" w:styleId="ParagraphStyle7">
    <w:name w:val="ParagraphStyle7"/>
    <w:hidden/>
    <w:rsid w:val="00D846DF"/>
    <w:pPr>
      <w:jc w:val="center"/>
    </w:pPr>
  </w:style>
  <w:style w:type="paragraph" w:customStyle="1" w:styleId="ParagraphStyle8">
    <w:name w:val="ParagraphStyle8"/>
    <w:hidden/>
    <w:rsid w:val="00D846DF"/>
    <w:pPr>
      <w:pBdr>
        <w:top w:val="single" w:sz="6" w:space="0" w:color="000000"/>
        <w:left w:val="single" w:sz="6" w:space="0" w:color="000000"/>
      </w:pBdr>
    </w:pPr>
  </w:style>
  <w:style w:type="paragraph" w:customStyle="1" w:styleId="ParagraphStyle9">
    <w:name w:val="ParagraphStyle9"/>
    <w:hidden/>
    <w:rsid w:val="00D846DF"/>
  </w:style>
  <w:style w:type="paragraph" w:customStyle="1" w:styleId="ParagraphStyle10">
    <w:name w:val="ParagraphStyle10"/>
    <w:hidden/>
    <w:rsid w:val="00D846DF"/>
    <w:pPr>
      <w:pBdr>
        <w:top w:val="single" w:sz="6" w:space="0" w:color="000000"/>
        <w:bottom w:val="single" w:sz="6" w:space="0" w:color="000000"/>
      </w:pBdr>
    </w:pPr>
  </w:style>
  <w:style w:type="paragraph" w:customStyle="1" w:styleId="ParagraphStyle11">
    <w:name w:val="ParagraphStyle11"/>
    <w:hidden/>
    <w:rsid w:val="00D846DF"/>
    <w:pPr>
      <w:jc w:val="right"/>
    </w:pPr>
  </w:style>
  <w:style w:type="paragraph" w:customStyle="1" w:styleId="ParagraphStyle12">
    <w:name w:val="ParagraphStyle12"/>
    <w:hidden/>
    <w:rsid w:val="00D846DF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3">
    <w:name w:val="ParagraphStyle13"/>
    <w:hidden/>
    <w:rsid w:val="00D846DF"/>
  </w:style>
  <w:style w:type="paragraph" w:customStyle="1" w:styleId="ParagraphStyle14">
    <w:name w:val="ParagraphStyle14"/>
    <w:hidden/>
    <w:rsid w:val="00D846DF"/>
    <w:pPr>
      <w:pBdr>
        <w:left w:val="single" w:sz="6" w:space="0" w:color="000000"/>
        <w:right w:val="single" w:sz="6" w:space="0" w:color="000000"/>
      </w:pBdr>
    </w:pPr>
  </w:style>
  <w:style w:type="paragraph" w:customStyle="1" w:styleId="ParagraphStyle15">
    <w:name w:val="ParagraphStyle15"/>
    <w:hidden/>
    <w:rsid w:val="00D846DF"/>
    <w:pPr>
      <w:jc w:val="center"/>
    </w:pPr>
  </w:style>
  <w:style w:type="paragraph" w:customStyle="1" w:styleId="ParagraphStyle16">
    <w:name w:val="ParagraphStyle16"/>
    <w:hidden/>
    <w:rsid w:val="00D846DF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7">
    <w:name w:val="ParagraphStyle17"/>
    <w:hidden/>
    <w:rsid w:val="00D846DF"/>
    <w:pPr>
      <w:jc w:val="center"/>
    </w:pPr>
  </w:style>
  <w:style w:type="paragraph" w:customStyle="1" w:styleId="ParagraphStyle18">
    <w:name w:val="ParagraphStyle18"/>
    <w:hidden/>
    <w:rsid w:val="00D846DF"/>
    <w:pPr>
      <w:pBdr>
        <w:right w:val="single" w:sz="6" w:space="0" w:color="000000"/>
      </w:pBdr>
    </w:pPr>
  </w:style>
  <w:style w:type="paragraph" w:customStyle="1" w:styleId="ParagraphStyle19">
    <w:name w:val="ParagraphStyle19"/>
    <w:hidden/>
    <w:rsid w:val="00D846DF"/>
    <w:pPr>
      <w:jc w:val="center"/>
    </w:pPr>
  </w:style>
  <w:style w:type="paragraph" w:customStyle="1" w:styleId="ParagraphStyle20">
    <w:name w:val="ParagraphStyle20"/>
    <w:hidden/>
    <w:rsid w:val="00D846DF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1">
    <w:name w:val="ParagraphStyle21"/>
    <w:hidden/>
    <w:rsid w:val="00D846DF"/>
    <w:pPr>
      <w:jc w:val="center"/>
    </w:pPr>
  </w:style>
  <w:style w:type="paragraph" w:customStyle="1" w:styleId="ParagraphStyle22">
    <w:name w:val="ParagraphStyle22"/>
    <w:hidden/>
    <w:rsid w:val="00D846DF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3">
    <w:name w:val="ParagraphStyle23"/>
    <w:hidden/>
    <w:rsid w:val="00D846DF"/>
    <w:pPr>
      <w:jc w:val="center"/>
    </w:pPr>
  </w:style>
  <w:style w:type="paragraph" w:customStyle="1" w:styleId="ParagraphStyle24">
    <w:name w:val="ParagraphStyle24"/>
    <w:hidden/>
    <w:rsid w:val="00D846DF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5">
    <w:name w:val="ParagraphStyle25"/>
    <w:hidden/>
    <w:rsid w:val="00D846DF"/>
    <w:pPr>
      <w:jc w:val="center"/>
    </w:pPr>
  </w:style>
  <w:style w:type="paragraph" w:customStyle="1" w:styleId="ParagraphStyle26">
    <w:name w:val="ParagraphStyle26"/>
    <w:hidden/>
    <w:rsid w:val="00D846DF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7">
    <w:name w:val="ParagraphStyle27"/>
    <w:hidden/>
    <w:rsid w:val="00D846DF"/>
    <w:pPr>
      <w:jc w:val="center"/>
    </w:pPr>
  </w:style>
  <w:style w:type="paragraph" w:customStyle="1" w:styleId="ParagraphStyle28">
    <w:name w:val="ParagraphStyle28"/>
    <w:hidden/>
    <w:rsid w:val="00D846DF"/>
    <w:pPr>
      <w:pBdr>
        <w:top w:val="single" w:sz="6" w:space="0" w:color="000000"/>
      </w:pBdr>
    </w:pPr>
  </w:style>
  <w:style w:type="paragraph" w:customStyle="1" w:styleId="ParagraphStyle29">
    <w:name w:val="ParagraphStyle29"/>
    <w:hidden/>
    <w:rsid w:val="00D846DF"/>
  </w:style>
  <w:style w:type="paragraph" w:customStyle="1" w:styleId="ParagraphStyle30">
    <w:name w:val="ParagraphStyle30"/>
    <w:hidden/>
    <w:rsid w:val="00D846DF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31">
    <w:name w:val="ParagraphStyle31"/>
    <w:hidden/>
    <w:rsid w:val="00D846DF"/>
    <w:pPr>
      <w:jc w:val="center"/>
    </w:pPr>
  </w:style>
  <w:style w:type="paragraph" w:customStyle="1" w:styleId="ParagraphStyle32">
    <w:name w:val="ParagraphStyle32"/>
    <w:hidden/>
    <w:rsid w:val="00D846DF"/>
    <w:pPr>
      <w:pBdr>
        <w:top w:val="single" w:sz="6" w:space="0" w:color="000000"/>
        <w:left w:val="single" w:sz="6" w:space="0" w:color="000000"/>
        <w:right w:val="single" w:sz="6" w:space="0" w:color="000000"/>
      </w:pBdr>
      <w:jc w:val="center"/>
    </w:pPr>
  </w:style>
  <w:style w:type="paragraph" w:customStyle="1" w:styleId="ParagraphStyle33">
    <w:name w:val="ParagraphStyle33"/>
    <w:hidden/>
    <w:rsid w:val="00D846DF"/>
  </w:style>
  <w:style w:type="paragraph" w:customStyle="1" w:styleId="ParagraphStyle34">
    <w:name w:val="ParagraphStyle34"/>
    <w:hidden/>
    <w:rsid w:val="00D846DF"/>
    <w:pPr>
      <w:jc w:val="center"/>
    </w:pPr>
  </w:style>
  <w:style w:type="paragraph" w:customStyle="1" w:styleId="ParagraphStyle35">
    <w:name w:val="ParagraphStyle35"/>
    <w:hidden/>
    <w:rsid w:val="00D846DF"/>
  </w:style>
  <w:style w:type="paragraph" w:customStyle="1" w:styleId="ParagraphStyle36">
    <w:name w:val="ParagraphStyle36"/>
    <w:hidden/>
    <w:rsid w:val="00D846DF"/>
  </w:style>
  <w:style w:type="paragraph" w:customStyle="1" w:styleId="ParagraphStyle37">
    <w:name w:val="ParagraphStyle37"/>
    <w:hidden/>
    <w:rsid w:val="00D846DF"/>
  </w:style>
  <w:style w:type="paragraph" w:customStyle="1" w:styleId="ParagraphStyle38">
    <w:name w:val="ParagraphStyle38"/>
    <w:hidden/>
    <w:rsid w:val="00D846DF"/>
    <w:pPr>
      <w:jc w:val="center"/>
    </w:pPr>
  </w:style>
  <w:style w:type="character" w:customStyle="1" w:styleId="LineNumber">
    <w:name w:val="Line Number"/>
    <w:basedOn w:val="a0"/>
    <w:semiHidden/>
    <w:rsid w:val="00D846DF"/>
  </w:style>
  <w:style w:type="character" w:styleId="a3">
    <w:name w:val="Hyperlink"/>
    <w:rsid w:val="00D846DF"/>
    <w:rPr>
      <w:color w:val="0000FF"/>
      <w:u w:val="single"/>
    </w:rPr>
  </w:style>
  <w:style w:type="character" w:customStyle="1" w:styleId="FakeCharacterStyle">
    <w:name w:val="FakeCharacterStyle"/>
    <w:hidden/>
    <w:rsid w:val="00D846DF"/>
    <w:rPr>
      <w:sz w:val="1"/>
      <w:szCs w:val="1"/>
    </w:rPr>
  </w:style>
  <w:style w:type="character" w:customStyle="1" w:styleId="CharacterStyle0">
    <w:name w:val="CharacterStyle0"/>
    <w:hidden/>
    <w:rsid w:val="00D846DF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sid w:val="00D846DF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sid w:val="00D846DF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">
    <w:name w:val="CharacterStyle3"/>
    <w:hidden/>
    <w:rsid w:val="00D846DF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4">
    <w:name w:val="CharacterStyle4"/>
    <w:hidden/>
    <w:rsid w:val="00D846DF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">
    <w:name w:val="CharacterStyle5"/>
    <w:hidden/>
    <w:rsid w:val="00D846DF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">
    <w:name w:val="CharacterStyle6"/>
    <w:hidden/>
    <w:rsid w:val="00D846DF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7">
    <w:name w:val="CharacterStyle7"/>
    <w:hidden/>
    <w:rsid w:val="00D846DF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8">
    <w:name w:val="CharacterStyle8"/>
    <w:hidden/>
    <w:rsid w:val="00D846DF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9">
    <w:name w:val="CharacterStyle9"/>
    <w:hidden/>
    <w:rsid w:val="00D846DF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0">
    <w:name w:val="CharacterStyle10"/>
    <w:hidden/>
    <w:rsid w:val="00D846DF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1">
    <w:name w:val="CharacterStyle11"/>
    <w:hidden/>
    <w:rsid w:val="00D846DF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2">
    <w:name w:val="CharacterStyle12"/>
    <w:hidden/>
    <w:rsid w:val="00D846DF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3">
    <w:name w:val="CharacterStyle13"/>
    <w:hidden/>
    <w:rsid w:val="00D846DF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4">
    <w:name w:val="CharacterStyle14"/>
    <w:hidden/>
    <w:rsid w:val="00D846DF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5">
    <w:name w:val="CharacterStyle15"/>
    <w:hidden/>
    <w:rsid w:val="00D846DF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6">
    <w:name w:val="CharacterStyle16"/>
    <w:hidden/>
    <w:rsid w:val="00D846DF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7">
    <w:name w:val="CharacterStyle17"/>
    <w:hidden/>
    <w:rsid w:val="00D846DF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8">
    <w:name w:val="CharacterStyle18"/>
    <w:hidden/>
    <w:rsid w:val="00D846DF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9">
    <w:name w:val="CharacterStyle19"/>
    <w:hidden/>
    <w:rsid w:val="00D846DF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0">
    <w:name w:val="CharacterStyle20"/>
    <w:hidden/>
    <w:rsid w:val="00D846DF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1">
    <w:name w:val="CharacterStyle21"/>
    <w:hidden/>
    <w:rsid w:val="00D846DF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2">
    <w:name w:val="CharacterStyle22"/>
    <w:hidden/>
    <w:rsid w:val="00D846DF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3">
    <w:name w:val="CharacterStyle23"/>
    <w:hidden/>
    <w:rsid w:val="00D846DF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rsid w:val="00D846D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borz</cp:lastModifiedBy>
  <cp:revision>2</cp:revision>
  <dcterms:created xsi:type="dcterms:W3CDTF">2023-12-21T07:55:00Z</dcterms:created>
  <dcterms:modified xsi:type="dcterms:W3CDTF">2023-12-21T07:56:00Z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